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1583" w14:textId="77777777" w:rsidR="00A458F1" w:rsidRPr="00A458F1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</w:pPr>
      <w:r w:rsidRPr="00A458F1">
        <w:t>obrazac SSJ - 1</w:t>
      </w:r>
    </w:p>
    <w:p w14:paraId="614607AC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A458F1" w14:paraId="5242C0C0" w14:textId="77777777" w:rsidTr="00975D20">
        <w:trPr>
          <w:trHeight w:val="939"/>
        </w:trPr>
        <w:tc>
          <w:tcPr>
            <w:tcW w:w="5000" w:type="pct"/>
            <w:gridSpan w:val="2"/>
          </w:tcPr>
          <w:p w14:paraId="56A13D74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OBRAZAC</w:t>
            </w:r>
          </w:p>
          <w:p w14:paraId="02BF8188" w14:textId="77777777" w:rsidR="00A458F1" w:rsidRPr="00A458F1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 xml:space="preserve">sudjelovanja u savjetovanju o nacrtu </w:t>
            </w:r>
          </w:p>
          <w:p w14:paraId="441DDC5C" w14:textId="2768478C" w:rsidR="00CB250A" w:rsidRPr="00CB250A" w:rsidRDefault="00CB250A" w:rsidP="00CB2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PRIJEDLOGA </w:t>
            </w:r>
            <w:r w:rsidRPr="00CB250A">
              <w:rPr>
                <w:rFonts w:ascii="Times New Roman" w:hAnsi="Times New Roman" w:cs="Times New Roman"/>
                <w:b/>
              </w:rPr>
              <w:t>SMJERNIC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  <w:p w14:paraId="28B8BD4B" w14:textId="2C90D047" w:rsidR="00A458F1" w:rsidRPr="00A458F1" w:rsidRDefault="00CB250A" w:rsidP="00CB2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50A">
              <w:rPr>
                <w:rFonts w:ascii="Times New Roman" w:hAnsi="Times New Roman" w:cs="Times New Roman"/>
                <w:b/>
              </w:rPr>
              <w:t>ZA ORGANIZACIJU I RAZVOJ SUSTAVA CIVILNE ZAŠTITE NA PODRUČJU DUBROVAČKO-NERETVANSKE ŽUPANIJE ZA RAZDOBLJE OD 202</w:t>
            </w:r>
            <w:r w:rsidR="004B670A">
              <w:rPr>
                <w:rFonts w:ascii="Times New Roman" w:hAnsi="Times New Roman" w:cs="Times New Roman"/>
                <w:b/>
              </w:rPr>
              <w:t>5</w:t>
            </w:r>
            <w:r w:rsidRPr="00CB250A">
              <w:rPr>
                <w:rFonts w:ascii="Times New Roman" w:hAnsi="Times New Roman" w:cs="Times New Roman"/>
                <w:b/>
              </w:rPr>
              <w:t>. DO 202</w:t>
            </w:r>
            <w:r w:rsidR="004B670A">
              <w:rPr>
                <w:rFonts w:ascii="Times New Roman" w:hAnsi="Times New Roman" w:cs="Times New Roman"/>
                <w:b/>
              </w:rPr>
              <w:t>9</w:t>
            </w:r>
            <w:r w:rsidRPr="00CB250A">
              <w:rPr>
                <w:rFonts w:ascii="Times New Roman" w:hAnsi="Times New Roman" w:cs="Times New Roman"/>
                <w:b/>
              </w:rPr>
              <w:t>. GODINE</w:t>
            </w:r>
          </w:p>
        </w:tc>
      </w:tr>
      <w:tr w:rsidR="00A458F1" w:rsidRPr="00A458F1" w14:paraId="30E575FD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65E96086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CF8E3" w14:textId="721B6ACE" w:rsidR="00BA164C" w:rsidRPr="00A458F1" w:rsidRDefault="00BA164C" w:rsidP="00BA164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 ZA POSLOVE ŽUPANA I ŽUPANIJSKE SKUPŠTINE</w:t>
            </w:r>
          </w:p>
          <w:p w14:paraId="35F5C724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14:paraId="3A5745FA" w14:textId="77777777" w:rsidTr="00975D20">
        <w:trPr>
          <w:trHeight w:val="242"/>
        </w:trPr>
        <w:tc>
          <w:tcPr>
            <w:tcW w:w="2503" w:type="pct"/>
          </w:tcPr>
          <w:p w14:paraId="6DEC3071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14:paraId="1EE01197" w14:textId="150F9CD5" w:rsidR="007B570A" w:rsidRPr="00A458F1" w:rsidRDefault="00A458F1" w:rsidP="007B5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61CE2F54" w14:textId="7FFAA383" w:rsidR="00A458F1" w:rsidRPr="00A458F1" w:rsidRDefault="004B670A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570A">
              <w:rPr>
                <w:rFonts w:ascii="Times New Roman" w:hAnsi="Times New Roman" w:cs="Times New Roman"/>
                <w:b/>
              </w:rPr>
              <w:t>2. srpnja 2025.</w:t>
            </w:r>
          </w:p>
          <w:p w14:paraId="3DFA8C46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pct"/>
          </w:tcPr>
          <w:p w14:paraId="4FE41C57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14:paraId="7D20174F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532B2C81" w14:textId="0AFA6EC2" w:rsidR="00A458F1" w:rsidRPr="00A458F1" w:rsidRDefault="004B670A" w:rsidP="008C1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570A">
              <w:rPr>
                <w:rFonts w:ascii="Times New Roman" w:hAnsi="Times New Roman" w:cs="Times New Roman"/>
                <w:b/>
              </w:rPr>
              <w:t>4. kolovoza 2025.</w:t>
            </w:r>
          </w:p>
        </w:tc>
      </w:tr>
      <w:tr w:rsidR="00A458F1" w:rsidRPr="00A458F1" w14:paraId="0F29CF98" w14:textId="77777777" w:rsidTr="00975D20">
        <w:trPr>
          <w:trHeight w:val="1092"/>
        </w:trPr>
        <w:tc>
          <w:tcPr>
            <w:tcW w:w="2503" w:type="pct"/>
          </w:tcPr>
          <w:p w14:paraId="41245DF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2B36886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akta</w:t>
            </w:r>
          </w:p>
          <w:p w14:paraId="661BBAE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50DED1F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4BD218D8" w14:textId="77777777" w:rsidTr="00975D20">
        <w:trPr>
          <w:trHeight w:val="242"/>
        </w:trPr>
        <w:tc>
          <w:tcPr>
            <w:tcW w:w="2503" w:type="pct"/>
          </w:tcPr>
          <w:p w14:paraId="520DAC0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18E1A2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</w:t>
            </w:r>
          </w:p>
          <w:p w14:paraId="738F3E0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594BCBB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AAB4531" w14:textId="77777777" w:rsidTr="00975D20">
        <w:trPr>
          <w:trHeight w:val="242"/>
        </w:trPr>
        <w:tc>
          <w:tcPr>
            <w:tcW w:w="2503" w:type="pct"/>
          </w:tcPr>
          <w:p w14:paraId="5610049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3F8DD55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OIB </w:t>
            </w:r>
          </w:p>
          <w:p w14:paraId="3F3DA64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3B208C1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45E80816" w14:textId="77777777" w:rsidTr="00975D20">
        <w:trPr>
          <w:trHeight w:val="242"/>
        </w:trPr>
        <w:tc>
          <w:tcPr>
            <w:tcW w:w="2503" w:type="pct"/>
          </w:tcPr>
          <w:p w14:paraId="478A45C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EA419D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187F530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67A1D15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097147B" w14:textId="77777777" w:rsidTr="00975D20">
        <w:trPr>
          <w:trHeight w:val="242"/>
        </w:trPr>
        <w:tc>
          <w:tcPr>
            <w:tcW w:w="2503" w:type="pct"/>
          </w:tcPr>
          <w:p w14:paraId="718B10E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F1450B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496A9FB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A7DA106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0F0B9FE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1EF9A07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698D5FF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6FA6D70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6E93002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879BA6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321C88A" w14:textId="77777777" w:rsidTr="00975D20">
        <w:trPr>
          <w:trHeight w:val="1040"/>
        </w:trPr>
        <w:tc>
          <w:tcPr>
            <w:tcW w:w="2503" w:type="pct"/>
          </w:tcPr>
          <w:p w14:paraId="7E1BFE1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2EEC63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sl.</w:t>
            </w:r>
          </w:p>
          <w:p w14:paraId="6D37F9E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77C359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ABE2D1B" w14:textId="77777777" w:rsidTr="00975D20">
        <w:trPr>
          <w:trHeight w:val="242"/>
        </w:trPr>
        <w:tc>
          <w:tcPr>
            <w:tcW w:w="2503" w:type="pct"/>
          </w:tcPr>
          <w:p w14:paraId="12171D5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BCC755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0DBE0D9B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4F1CB0F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295B6E1" w14:textId="77777777" w:rsidTr="00975D20">
        <w:trPr>
          <w:trHeight w:val="242"/>
        </w:trPr>
        <w:tc>
          <w:tcPr>
            <w:tcW w:w="2503" w:type="pct"/>
          </w:tcPr>
          <w:p w14:paraId="0CD526D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683F211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Datum dostavljanja</w:t>
            </w:r>
          </w:p>
          <w:p w14:paraId="58E5C1F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014F845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</w:tbl>
    <w:p w14:paraId="2495C070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460CE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630289B0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Izrazi korišteni u ovom obrascu koriste se neutralno i odnose se jednako na muški i ženski rod. </w:t>
      </w:r>
    </w:p>
    <w:p w14:paraId="73691062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66B93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B681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58F1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775B2D01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7FDA7DC4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7C17B286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3428B54B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18BFC668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102B3430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647DD5F3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5B42D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0794" w14:textId="77777777" w:rsidR="00A458F1" w:rsidRPr="00A458F1" w:rsidRDefault="00A458F1" w:rsidP="00A458F1">
      <w:pPr>
        <w:widowControl w:val="0"/>
        <w:spacing w:after="0" w:line="240" w:lineRule="auto"/>
      </w:pPr>
    </w:p>
    <w:p w14:paraId="60557B73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4A6DDDF1" w14:textId="77777777" w:rsidR="00BE70DC" w:rsidRDefault="00BE70DC"/>
    <w:sectPr w:rsidR="00BE70D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1"/>
    <w:rsid w:val="00296A5C"/>
    <w:rsid w:val="002E0369"/>
    <w:rsid w:val="003E4B3B"/>
    <w:rsid w:val="004B670A"/>
    <w:rsid w:val="006018F0"/>
    <w:rsid w:val="007B570A"/>
    <w:rsid w:val="008273ED"/>
    <w:rsid w:val="008C1D65"/>
    <w:rsid w:val="009558F5"/>
    <w:rsid w:val="00A458F1"/>
    <w:rsid w:val="00AC4A5E"/>
    <w:rsid w:val="00B70C79"/>
    <w:rsid w:val="00BA164C"/>
    <w:rsid w:val="00BE70DC"/>
    <w:rsid w:val="00CA370F"/>
    <w:rsid w:val="00CB250A"/>
    <w:rsid w:val="00CF623F"/>
    <w:rsid w:val="00EA5BF0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61F9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9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STOZER</cp:lastModifiedBy>
  <cp:revision>10</cp:revision>
  <dcterms:created xsi:type="dcterms:W3CDTF">2020-02-26T09:55:00Z</dcterms:created>
  <dcterms:modified xsi:type="dcterms:W3CDTF">2025-07-01T07:37:00Z</dcterms:modified>
</cp:coreProperties>
</file>